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7EE3" w14:textId="66090BC8" w:rsidR="00066D1C" w:rsidRPr="00BB5CBE" w:rsidRDefault="00066D1C" w:rsidP="000645F0">
      <w:pPr>
        <w:spacing w:after="0" w:line="240" w:lineRule="auto"/>
        <w:jc w:val="both"/>
        <w:rPr>
          <w:rFonts w:ascii="Verdana" w:hAnsi="Verdana"/>
          <w:color w:val="000000"/>
        </w:rPr>
      </w:pPr>
      <w:bookmarkStart w:id="0" w:name="_Hlk149216258"/>
      <w:r w:rsidRPr="00BB5CBE">
        <w:rPr>
          <w:rFonts w:ascii="Verdana" w:hAnsi="Verdana"/>
          <w:noProof/>
        </w:rPr>
        <w:drawing>
          <wp:anchor distT="0" distB="0" distL="114300" distR="114300" simplePos="0" relativeHeight="251660288" behindDoc="1" locked="0" layoutInCell="1" allowOverlap="1" wp14:anchorId="75CB8D93" wp14:editId="38F9E669">
            <wp:simplePos x="0" y="0"/>
            <wp:positionH relativeFrom="column">
              <wp:posOffset>2515870</wp:posOffset>
            </wp:positionH>
            <wp:positionV relativeFrom="paragraph">
              <wp:posOffset>-666115</wp:posOffset>
            </wp:positionV>
            <wp:extent cx="944880" cy="563245"/>
            <wp:effectExtent l="0" t="0" r="7620" b="8255"/>
            <wp:wrapNone/>
            <wp:docPr id="2" name="Image 2" descr="Une image contenant graphisme, mammifère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graphisme, mammifère, Graphiqu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CBE">
        <w:rPr>
          <w:rStyle w:val="fontstyle21"/>
          <w:rFonts w:ascii="Verdana" w:hAnsi="Verdana"/>
        </w:rPr>
        <w:t xml:space="preserve">                                          Liberté-Travail-Prospérité</w:t>
      </w:r>
    </w:p>
    <w:p w14:paraId="48DD7B2B" w14:textId="1C8EBAF4" w:rsidR="00066D1C" w:rsidRPr="00BB5CBE" w:rsidRDefault="00066D1C" w:rsidP="000645F0">
      <w:pPr>
        <w:spacing w:after="0" w:line="240" w:lineRule="auto"/>
        <w:jc w:val="both"/>
        <w:rPr>
          <w:rFonts w:ascii="Verdana" w:hAnsi="Verdana"/>
        </w:rPr>
      </w:pPr>
      <w:r w:rsidRPr="00BB5CBE">
        <w:rPr>
          <w:rFonts w:ascii="Verdana" w:hAnsi="Verdana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D0335BE" wp14:editId="42C1B6CD">
                <wp:simplePos x="0" y="0"/>
                <wp:positionH relativeFrom="margin">
                  <wp:posOffset>2152650</wp:posOffset>
                </wp:positionH>
                <wp:positionV relativeFrom="paragraph">
                  <wp:posOffset>43179</wp:posOffset>
                </wp:positionV>
                <wp:extent cx="1630680" cy="0"/>
                <wp:effectExtent l="0" t="0" r="0" b="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45BBA" id="Connecteur droit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169.5pt,3.4pt" to="297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" strokecolor="#92d050" strokeweight="2pt">
                <v:stroke joinstyle="miter"/>
                <w10:wrap anchorx="margin"/>
              </v:line>
            </w:pict>
          </mc:Fallback>
        </mc:AlternateContent>
      </w:r>
      <w:r w:rsidRPr="00BB5CBE">
        <w:rPr>
          <w:rFonts w:ascii="Verdana" w:hAnsi="Verdana"/>
        </w:rPr>
        <w:t xml:space="preserve">                                                </w:t>
      </w:r>
    </w:p>
    <w:bookmarkEnd w:id="0"/>
    <w:p w14:paraId="44395CD8" w14:textId="77777777" w:rsidR="0044760D" w:rsidRPr="00BB5CBE" w:rsidRDefault="0044760D" w:rsidP="000645F0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</w:p>
    <w:p w14:paraId="0D1AD9CF" w14:textId="77777777" w:rsidR="00BB5CBE" w:rsidRPr="000032E1" w:rsidRDefault="00BB5CBE" w:rsidP="000032E1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</w:rPr>
      </w:pPr>
      <w:r w:rsidRPr="000032E1">
        <w:rPr>
          <w:rFonts w:ascii="Verdana" w:hAnsi="Verdana"/>
          <w:b/>
          <w:bCs/>
          <w:sz w:val="32"/>
          <w:szCs w:val="32"/>
        </w:rPr>
        <w:t>MESSAGE DU PRÉSIDENT DU BLOC RÉPUBLICAIN À L’OCCASION DE LA FÊTE DE L’ASCENSION 2025</w:t>
      </w:r>
    </w:p>
    <w:p w14:paraId="1934CBED" w14:textId="77777777" w:rsidR="000032E1" w:rsidRDefault="000032E1" w:rsidP="00BB5CBE">
      <w:pPr>
        <w:spacing w:after="0" w:line="240" w:lineRule="auto"/>
        <w:jc w:val="both"/>
        <w:rPr>
          <w:rFonts w:ascii="Verdana" w:hAnsi="Verdana"/>
          <w:sz w:val="32"/>
          <w:szCs w:val="32"/>
        </w:rPr>
      </w:pPr>
    </w:p>
    <w:p w14:paraId="5BEACCEB" w14:textId="77777777" w:rsidR="002E2288" w:rsidRDefault="002E2288" w:rsidP="00BB5CBE">
      <w:pPr>
        <w:spacing w:after="0" w:line="240" w:lineRule="auto"/>
        <w:jc w:val="both"/>
        <w:rPr>
          <w:rFonts w:ascii="Verdana" w:hAnsi="Verdana"/>
          <w:b/>
          <w:bCs/>
          <w:sz w:val="28"/>
          <w:szCs w:val="28"/>
        </w:rPr>
      </w:pPr>
      <w:r w:rsidRPr="002E2288">
        <w:rPr>
          <w:rFonts w:ascii="Verdana" w:hAnsi="Verdana"/>
          <w:b/>
          <w:bCs/>
          <w:sz w:val="28"/>
          <w:szCs w:val="28"/>
        </w:rPr>
        <w:t>Chers concitoyens,</w:t>
      </w:r>
    </w:p>
    <w:p w14:paraId="7CE97D43" w14:textId="40321209" w:rsidR="00BB5CBE" w:rsidRPr="000032E1" w:rsidRDefault="00BB5CBE" w:rsidP="00BB5CBE">
      <w:pPr>
        <w:spacing w:after="0" w:line="240" w:lineRule="auto"/>
        <w:jc w:val="both"/>
        <w:rPr>
          <w:rFonts w:ascii="Verdana" w:hAnsi="Verdana"/>
          <w:b/>
          <w:bCs/>
          <w:sz w:val="28"/>
          <w:szCs w:val="28"/>
        </w:rPr>
      </w:pPr>
      <w:r w:rsidRPr="000032E1">
        <w:rPr>
          <w:rFonts w:ascii="Verdana" w:hAnsi="Verdana"/>
          <w:b/>
          <w:bCs/>
          <w:sz w:val="28"/>
          <w:szCs w:val="28"/>
        </w:rPr>
        <w:t>Chers camarades militants du Bloc Républicain,</w:t>
      </w:r>
    </w:p>
    <w:p w14:paraId="24777A83" w14:textId="77777777" w:rsidR="00BB5CBE" w:rsidRPr="000032E1" w:rsidRDefault="00BB5CBE" w:rsidP="00BB5CBE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16A3C125" w14:textId="77777777" w:rsidR="00BB5CBE" w:rsidRPr="000032E1" w:rsidRDefault="00BB5CBE" w:rsidP="00BB5CBE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0032E1">
        <w:rPr>
          <w:rFonts w:ascii="Verdana" w:hAnsi="Verdana"/>
          <w:sz w:val="28"/>
          <w:szCs w:val="28"/>
        </w:rPr>
        <w:t>En ce 29 mai, les fidèles chrétiens célèbrent la fête de l’Ascension, marquant l’élévation de Jésus-Christ au ciel, quarante jours après sa résurrection. Cette solennité spirituelle est l’occasion de prier pour la paix, le bonheur et la prospérité continue du peuple béninois.</w:t>
      </w:r>
    </w:p>
    <w:p w14:paraId="23355BD8" w14:textId="3C00CC46" w:rsidR="00BB5CBE" w:rsidRPr="000032E1" w:rsidRDefault="00BB5CBE" w:rsidP="00BB5CBE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0032E1">
        <w:rPr>
          <w:rFonts w:ascii="Verdana" w:hAnsi="Verdana"/>
          <w:sz w:val="28"/>
          <w:szCs w:val="28"/>
        </w:rPr>
        <w:t xml:space="preserve">                                                                                                                          Au nom du Bloc Républicain, ses militantes et militants, je vous adresse mes vœux les plus sincères pour une joyeuse fête de l’Ascension.</w:t>
      </w:r>
    </w:p>
    <w:p w14:paraId="1671158C" w14:textId="77777777" w:rsidR="002E2288" w:rsidRDefault="002E2288" w:rsidP="00BB5CBE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2E2288">
        <w:rPr>
          <w:rFonts w:ascii="Verdana" w:hAnsi="Verdana"/>
          <w:sz w:val="28"/>
          <w:szCs w:val="28"/>
        </w:rPr>
        <w:t>Que cette célébration fortifie notre foi, éclaire nos cœurs de la lumière de l’amour et renforce notre volonté de vivre ensemble dans l’harmonie.</w:t>
      </w:r>
      <w:r w:rsidRPr="002E2288">
        <w:rPr>
          <w:rFonts w:ascii="Verdana" w:hAnsi="Verdana"/>
          <w:b/>
          <w:bCs/>
          <w:sz w:val="28"/>
          <w:szCs w:val="28"/>
        </w:rPr>
        <w:t xml:space="preserve"> Qu</w:t>
      </w:r>
      <w:r>
        <w:rPr>
          <w:rFonts w:ascii="Verdana" w:hAnsi="Verdana"/>
          <w:b/>
          <w:bCs/>
          <w:sz w:val="28"/>
          <w:szCs w:val="28"/>
        </w:rPr>
        <w:t>e l’Ascension</w:t>
      </w:r>
      <w:r w:rsidRPr="002E2288">
        <w:rPr>
          <w:rFonts w:ascii="Verdana" w:hAnsi="Verdana"/>
          <w:b/>
          <w:bCs/>
          <w:sz w:val="28"/>
          <w:szCs w:val="28"/>
        </w:rPr>
        <w:t xml:space="preserve"> nous inspire chaque jour davantage la foi, l’espérance et la charité, valeurs fondamentales pour bâtir une société plus juste et solidaire.</w:t>
      </w:r>
      <w:r w:rsidR="00BB5CBE" w:rsidRPr="000032E1">
        <w:rPr>
          <w:rFonts w:ascii="Verdana" w:hAnsi="Verdana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14:paraId="3F2EE87D" w14:textId="77777777" w:rsidR="002E2288" w:rsidRDefault="002E2288" w:rsidP="00BB5CBE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6064D191" w14:textId="0B54618C" w:rsidR="000032E1" w:rsidRDefault="00BB5CBE" w:rsidP="00BB5CBE">
      <w:pPr>
        <w:spacing w:after="0" w:line="240" w:lineRule="auto"/>
        <w:jc w:val="both"/>
        <w:rPr>
          <w:rFonts w:ascii="Verdana" w:hAnsi="Verdana"/>
          <w:b/>
          <w:bCs/>
          <w:sz w:val="28"/>
          <w:szCs w:val="28"/>
        </w:rPr>
      </w:pPr>
      <w:r w:rsidRPr="000032E1">
        <w:rPr>
          <w:rFonts w:ascii="Verdana" w:hAnsi="Verdana"/>
          <w:sz w:val="28"/>
          <w:szCs w:val="28"/>
        </w:rPr>
        <w:t xml:space="preserve">Je tiens à exprimer ma gratitude à </w:t>
      </w:r>
      <w:r w:rsidR="00993070">
        <w:rPr>
          <w:rFonts w:ascii="Verdana" w:hAnsi="Verdana"/>
          <w:sz w:val="28"/>
          <w:szCs w:val="28"/>
        </w:rPr>
        <w:t>tous les</w:t>
      </w:r>
      <w:r w:rsidRPr="000032E1">
        <w:rPr>
          <w:rFonts w:ascii="Verdana" w:hAnsi="Verdana"/>
          <w:sz w:val="28"/>
          <w:szCs w:val="28"/>
        </w:rPr>
        <w:t xml:space="preserve"> militants du Bloc Républicain pour </w:t>
      </w:r>
      <w:r w:rsidR="00993070">
        <w:rPr>
          <w:rFonts w:ascii="Verdana" w:hAnsi="Verdana"/>
          <w:sz w:val="28"/>
          <w:szCs w:val="28"/>
        </w:rPr>
        <w:t xml:space="preserve">leur soutien et </w:t>
      </w:r>
      <w:r w:rsidRPr="000032E1">
        <w:rPr>
          <w:rFonts w:ascii="Verdana" w:hAnsi="Verdana"/>
          <w:sz w:val="28"/>
          <w:szCs w:val="28"/>
        </w:rPr>
        <w:t>leur engagement</w:t>
      </w:r>
      <w:r w:rsidR="00993070">
        <w:rPr>
          <w:rFonts w:ascii="Verdana" w:hAnsi="Verdana"/>
          <w:sz w:val="28"/>
          <w:szCs w:val="28"/>
        </w:rPr>
        <w:t xml:space="preserve">. </w:t>
      </w:r>
      <w:r w:rsidR="00993070" w:rsidRPr="00993070">
        <w:rPr>
          <w:rFonts w:ascii="Verdana" w:hAnsi="Verdana"/>
          <w:b/>
          <w:bCs/>
          <w:sz w:val="28"/>
          <w:szCs w:val="28"/>
        </w:rPr>
        <w:t>Ensemble, nous pouvons construire un Bénin plus uni et plus fort.</w:t>
      </w:r>
    </w:p>
    <w:p w14:paraId="6C97917B" w14:textId="77777777" w:rsidR="00993070" w:rsidRDefault="00993070" w:rsidP="00BB5CBE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698F9C95" w14:textId="19800C4E" w:rsidR="00BB5CBE" w:rsidRPr="00BB5CBE" w:rsidRDefault="00BB5CBE" w:rsidP="00BB5CBE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BB5CBE">
        <w:rPr>
          <w:rFonts w:ascii="Verdana" w:hAnsi="Verdana"/>
          <w:sz w:val="28"/>
          <w:szCs w:val="28"/>
        </w:rPr>
        <w:t>Glorieuse fête de l'Ascension à tous !</w:t>
      </w:r>
    </w:p>
    <w:p w14:paraId="4576E9EE" w14:textId="77777777" w:rsidR="00BB5CBE" w:rsidRPr="00BB5CBE" w:rsidRDefault="00BB5CBE" w:rsidP="00BB5CBE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2A754E0F" w14:textId="6B73D1B0" w:rsidR="000645F0" w:rsidRPr="000032E1" w:rsidRDefault="000645F0" w:rsidP="000645F0">
      <w:pPr>
        <w:spacing w:after="0" w:line="240" w:lineRule="auto"/>
        <w:jc w:val="both"/>
        <w:rPr>
          <w:rFonts w:ascii="Verdana" w:hAnsi="Verdana"/>
          <w:b/>
          <w:bCs/>
          <w:sz w:val="28"/>
          <w:szCs w:val="28"/>
        </w:rPr>
      </w:pPr>
      <w:r w:rsidRPr="000032E1">
        <w:rPr>
          <w:rFonts w:ascii="Verdana" w:hAnsi="Verdana"/>
          <w:b/>
          <w:bCs/>
          <w:sz w:val="24"/>
          <w:szCs w:val="24"/>
        </w:rPr>
        <w:t>Plus unis, plus forts pour construire le Bénin</w:t>
      </w:r>
      <w:r w:rsidR="0078406A" w:rsidRPr="000032E1">
        <w:rPr>
          <w:rFonts w:ascii="Verdana" w:hAnsi="Verdana"/>
          <w:b/>
          <w:bCs/>
          <w:sz w:val="24"/>
          <w:szCs w:val="24"/>
        </w:rPr>
        <w:t> !</w:t>
      </w:r>
    </w:p>
    <w:p w14:paraId="2AFAF79C" w14:textId="77777777" w:rsidR="000645F0" w:rsidRPr="000032E1" w:rsidRDefault="000645F0" w:rsidP="000645F0">
      <w:pPr>
        <w:spacing w:after="0" w:line="240" w:lineRule="auto"/>
        <w:jc w:val="right"/>
        <w:rPr>
          <w:rFonts w:ascii="Verdana" w:hAnsi="Verdana"/>
          <w:b/>
          <w:bCs/>
          <w:sz w:val="28"/>
          <w:szCs w:val="28"/>
        </w:rPr>
      </w:pPr>
    </w:p>
    <w:p w14:paraId="1D36B2C6" w14:textId="77777777" w:rsidR="000645F0" w:rsidRPr="000032E1" w:rsidRDefault="000645F0" w:rsidP="000645F0">
      <w:pPr>
        <w:spacing w:after="0" w:line="240" w:lineRule="auto"/>
        <w:jc w:val="right"/>
        <w:rPr>
          <w:rFonts w:ascii="Verdana" w:hAnsi="Verdana"/>
          <w:b/>
          <w:bCs/>
          <w:sz w:val="28"/>
          <w:szCs w:val="28"/>
        </w:rPr>
      </w:pPr>
    </w:p>
    <w:p w14:paraId="2D841291" w14:textId="77777777" w:rsidR="006B38B5" w:rsidRPr="000032E1" w:rsidRDefault="006B38B5" w:rsidP="000645F0">
      <w:pPr>
        <w:spacing w:after="0" w:line="240" w:lineRule="auto"/>
        <w:jc w:val="right"/>
        <w:rPr>
          <w:rFonts w:ascii="Verdana" w:hAnsi="Verdana"/>
          <w:b/>
          <w:bCs/>
          <w:sz w:val="28"/>
          <w:szCs w:val="28"/>
        </w:rPr>
      </w:pPr>
    </w:p>
    <w:p w14:paraId="71405776" w14:textId="0EECCD13" w:rsidR="000645F0" w:rsidRPr="000032E1" w:rsidRDefault="000645F0" w:rsidP="000645F0">
      <w:pPr>
        <w:spacing w:after="0" w:line="240" w:lineRule="auto"/>
        <w:jc w:val="right"/>
        <w:rPr>
          <w:rFonts w:ascii="Verdana" w:hAnsi="Verdana"/>
          <w:b/>
          <w:bCs/>
          <w:sz w:val="28"/>
          <w:szCs w:val="28"/>
        </w:rPr>
      </w:pPr>
      <w:r w:rsidRPr="000032E1">
        <w:rPr>
          <w:rFonts w:ascii="Verdana" w:hAnsi="Verdana"/>
          <w:b/>
          <w:bCs/>
          <w:sz w:val="28"/>
          <w:szCs w:val="28"/>
        </w:rPr>
        <w:t>Le Président,</w:t>
      </w:r>
    </w:p>
    <w:p w14:paraId="4C683BAF" w14:textId="77777777" w:rsidR="000645F0" w:rsidRPr="000032E1" w:rsidRDefault="000645F0" w:rsidP="000645F0">
      <w:pPr>
        <w:spacing w:after="0" w:line="240" w:lineRule="auto"/>
        <w:jc w:val="right"/>
        <w:rPr>
          <w:rFonts w:ascii="Verdana" w:hAnsi="Verdana"/>
          <w:b/>
          <w:bCs/>
        </w:rPr>
      </w:pPr>
      <w:r w:rsidRPr="000032E1">
        <w:rPr>
          <w:rFonts w:ascii="Verdana" w:hAnsi="Verdana"/>
          <w:b/>
          <w:bCs/>
          <w:sz w:val="28"/>
          <w:szCs w:val="28"/>
        </w:rPr>
        <w:t>Abdoulaye Bio TCHANE</w:t>
      </w:r>
    </w:p>
    <w:p w14:paraId="28D53421" w14:textId="1E27C03B" w:rsidR="00486D7D" w:rsidRPr="000032E1" w:rsidRDefault="00486D7D" w:rsidP="000645F0">
      <w:pPr>
        <w:jc w:val="both"/>
        <w:rPr>
          <w:rFonts w:ascii="Verdana" w:hAnsi="Verdana"/>
          <w:b/>
          <w:bCs/>
        </w:rPr>
      </w:pPr>
    </w:p>
    <w:sectPr w:rsidR="00486D7D" w:rsidRPr="000032E1" w:rsidSect="008B37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C2A7" w14:textId="77777777" w:rsidR="00DE6111" w:rsidRDefault="00DE6111" w:rsidP="000645F0">
      <w:pPr>
        <w:spacing w:after="0" w:line="240" w:lineRule="auto"/>
      </w:pPr>
      <w:r>
        <w:separator/>
      </w:r>
    </w:p>
  </w:endnote>
  <w:endnote w:type="continuationSeparator" w:id="0">
    <w:p w14:paraId="51BC050C" w14:textId="77777777" w:rsidR="00DE6111" w:rsidRDefault="00DE6111" w:rsidP="0006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0774" w14:textId="29B45FAA" w:rsidR="0078406A" w:rsidRDefault="0078406A" w:rsidP="0078406A">
    <w:pPr>
      <w:spacing w:after="0" w:line="240" w:lineRule="auto"/>
      <w:jc w:val="both"/>
      <w:rPr>
        <w:rFonts w:ascii="Verdana" w:hAnsi="Verdana"/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B772E2B" wp14:editId="7DBF29D2">
              <wp:simplePos x="0" y="0"/>
              <wp:positionH relativeFrom="margin">
                <wp:posOffset>1134745</wp:posOffset>
              </wp:positionH>
              <wp:positionV relativeFrom="paragraph">
                <wp:posOffset>165734</wp:posOffset>
              </wp:positionV>
              <wp:extent cx="3581400" cy="0"/>
              <wp:effectExtent l="0" t="0" r="0" b="0"/>
              <wp:wrapNone/>
              <wp:docPr id="1809365755" name="Connecteur droit 18093657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81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58F291" id="Connecteur droit 180936575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89.35pt,13.05pt" to="371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" strokecolor="#92d050" strokeweight="2pt">
              <w10:wrap anchorx="margin"/>
            </v:line>
          </w:pict>
        </mc:Fallback>
      </mc:AlternateContent>
    </w:r>
  </w:p>
  <w:p w14:paraId="4EB1D331" w14:textId="77777777" w:rsidR="0078406A" w:rsidRPr="00033D46" w:rsidRDefault="0078406A" w:rsidP="0078406A">
    <w:pPr>
      <w:spacing w:before="120" w:after="0" w:line="240" w:lineRule="auto"/>
      <w:jc w:val="center"/>
      <w:rPr>
        <w:rFonts w:ascii="Verdana" w:hAnsi="Verdana" w:cs="Arial"/>
        <w:sz w:val="18"/>
        <w:szCs w:val="18"/>
      </w:rPr>
    </w:pPr>
    <w:r w:rsidRPr="00033D46">
      <w:rPr>
        <w:rFonts w:ascii="Verdana" w:hAnsi="Verdana" w:cs="Arial"/>
        <w:sz w:val="18"/>
        <w:szCs w:val="18"/>
      </w:rPr>
      <w:t xml:space="preserve">Bloc Républicain (BR), 01 BP 2002, Carré n°1058-I, Quartier </w:t>
    </w:r>
    <w:proofErr w:type="spellStart"/>
    <w:r w:rsidRPr="00033D46">
      <w:rPr>
        <w:rFonts w:ascii="Verdana" w:hAnsi="Verdana" w:cs="Arial"/>
        <w:sz w:val="18"/>
        <w:szCs w:val="18"/>
      </w:rPr>
      <w:t>Agbodjedo</w:t>
    </w:r>
    <w:proofErr w:type="spellEnd"/>
    <w:r w:rsidRPr="00033D46">
      <w:rPr>
        <w:rFonts w:ascii="Verdana" w:hAnsi="Verdana" w:cs="Arial"/>
        <w:sz w:val="18"/>
        <w:szCs w:val="18"/>
      </w:rPr>
      <w:t>, Cotonou, Littoral</w:t>
    </w:r>
  </w:p>
  <w:p w14:paraId="54A646F1" w14:textId="77777777" w:rsidR="000645F0" w:rsidRDefault="000645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AF43" w14:textId="77777777" w:rsidR="00DE6111" w:rsidRDefault="00DE6111" w:rsidP="000645F0">
      <w:pPr>
        <w:spacing w:after="0" w:line="240" w:lineRule="auto"/>
      </w:pPr>
      <w:r>
        <w:separator/>
      </w:r>
    </w:p>
  </w:footnote>
  <w:footnote w:type="continuationSeparator" w:id="0">
    <w:p w14:paraId="3CA48266" w14:textId="77777777" w:rsidR="00DE6111" w:rsidRDefault="00DE6111" w:rsidP="00064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15"/>
    <w:rsid w:val="000032E1"/>
    <w:rsid w:val="00010E03"/>
    <w:rsid w:val="000424E2"/>
    <w:rsid w:val="000645F0"/>
    <w:rsid w:val="00066D1C"/>
    <w:rsid w:val="000909DE"/>
    <w:rsid w:val="000A228A"/>
    <w:rsid w:val="00134C4A"/>
    <w:rsid w:val="00164545"/>
    <w:rsid w:val="002D298D"/>
    <w:rsid w:val="002E2288"/>
    <w:rsid w:val="003B247C"/>
    <w:rsid w:val="003C7009"/>
    <w:rsid w:val="0044760D"/>
    <w:rsid w:val="00486D7D"/>
    <w:rsid w:val="00590C42"/>
    <w:rsid w:val="006B38B5"/>
    <w:rsid w:val="0078406A"/>
    <w:rsid w:val="0078454D"/>
    <w:rsid w:val="007C1CFF"/>
    <w:rsid w:val="00857178"/>
    <w:rsid w:val="008616B8"/>
    <w:rsid w:val="008B3727"/>
    <w:rsid w:val="00993070"/>
    <w:rsid w:val="00BB5CBE"/>
    <w:rsid w:val="00C01AC0"/>
    <w:rsid w:val="00C417BF"/>
    <w:rsid w:val="00CF3CDE"/>
    <w:rsid w:val="00D52889"/>
    <w:rsid w:val="00DE6111"/>
    <w:rsid w:val="00E819A4"/>
    <w:rsid w:val="00EE2315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FFB3B"/>
  <w15:chartTrackingRefBased/>
  <w15:docId w15:val="{071D8AA7-BD92-4E1A-B429-017898FA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315"/>
  </w:style>
  <w:style w:type="paragraph" w:styleId="Titre1">
    <w:name w:val="heading 1"/>
    <w:basedOn w:val="Normal"/>
    <w:next w:val="Normal"/>
    <w:link w:val="Titre1Car"/>
    <w:uiPriority w:val="9"/>
    <w:qFormat/>
    <w:rsid w:val="00EE2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2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23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2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23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2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2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2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2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2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2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23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231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231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231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231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231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231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2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2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2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2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231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231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231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2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231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231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F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rsid w:val="00066D1C"/>
    <w:rPr>
      <w:rFonts w:ascii="Century Gothic" w:hAnsi="Century Gothic" w:hint="default"/>
      <w:b w:val="0"/>
      <w:bCs w:val="0"/>
      <w:i w:val="0"/>
      <w:iCs w:val="0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064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45F0"/>
  </w:style>
  <w:style w:type="paragraph" w:styleId="Pieddepage">
    <w:name w:val="footer"/>
    <w:basedOn w:val="Normal"/>
    <w:link w:val="PieddepageCar"/>
    <w:uiPriority w:val="99"/>
    <w:unhideWhenUsed/>
    <w:rsid w:val="00064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Abdoulaye BIO TCHANE [ Developpement ]</dc:creator>
  <cp:keywords/>
  <dc:description/>
  <cp:lastModifiedBy>Romaric OGOUWALE</cp:lastModifiedBy>
  <cp:revision>5</cp:revision>
  <cp:lastPrinted>2025-04-19T07:34:00Z</cp:lastPrinted>
  <dcterms:created xsi:type="dcterms:W3CDTF">2025-05-28T14:03:00Z</dcterms:created>
  <dcterms:modified xsi:type="dcterms:W3CDTF">2025-05-28T14:39:00Z</dcterms:modified>
</cp:coreProperties>
</file>